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D05F9A" w:rsidRDefault="00F06428" w:rsidP="00012BEC">
      <w:pPr>
        <w:jc w:val="center"/>
        <w:rPr>
          <w:rFonts w:asciiTheme="minorEastAsia" w:hAnsiTheme="minorEastAsia" w:cs="Times New Roman"/>
          <w:sz w:val="22"/>
        </w:rPr>
      </w:pPr>
      <w:r w:rsidRPr="00D05F9A">
        <w:rPr>
          <w:rFonts w:asciiTheme="minorEastAsia" w:hAnsiTheme="minorEastAsia" w:cs="Times New Roman" w:hint="eastAsia"/>
          <w:sz w:val="22"/>
        </w:rPr>
        <w:t>居宅</w:t>
      </w:r>
      <w:r w:rsidR="00BE7B8F" w:rsidRPr="00D05F9A">
        <w:rPr>
          <w:rFonts w:asciiTheme="minorEastAsia" w:hAnsiTheme="minorEastAsia" w:cs="Times New Roman" w:hint="eastAsia"/>
          <w:sz w:val="22"/>
        </w:rPr>
        <w:t>サービス計画作成</w:t>
      </w:r>
      <w:r w:rsidR="00012BEC" w:rsidRPr="00D05F9A">
        <w:rPr>
          <w:rFonts w:asciiTheme="minorEastAsia" w:hAnsiTheme="minorEastAsia" w:cs="Times New Roman" w:hint="eastAsia"/>
          <w:sz w:val="22"/>
        </w:rPr>
        <w:t>依頼</w:t>
      </w:r>
      <w:r w:rsidR="00BE7B8F" w:rsidRPr="00D05F9A">
        <w:rPr>
          <w:rFonts w:asciiTheme="minorEastAsia" w:hAnsiTheme="minorEastAsia" w:cs="Times New Roman" w:hint="eastAsia"/>
          <w:sz w:val="22"/>
        </w:rPr>
        <w:t>（変更）届出書</w:t>
      </w:r>
      <w:bookmarkStart w:id="0" w:name="_GoBack"/>
      <w:bookmarkEnd w:id="0"/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"/>
        <w:gridCol w:w="481"/>
        <w:gridCol w:w="480"/>
        <w:gridCol w:w="254"/>
        <w:gridCol w:w="227"/>
        <w:gridCol w:w="481"/>
        <w:gridCol w:w="481"/>
        <w:gridCol w:w="480"/>
        <w:gridCol w:w="481"/>
        <w:gridCol w:w="480"/>
        <w:gridCol w:w="481"/>
        <w:gridCol w:w="201"/>
        <w:gridCol w:w="408"/>
        <w:gridCol w:w="84"/>
        <w:gridCol w:w="324"/>
        <w:gridCol w:w="117"/>
        <w:gridCol w:w="51"/>
        <w:gridCol w:w="241"/>
        <w:gridCol w:w="252"/>
        <w:gridCol w:w="156"/>
        <w:gridCol w:w="336"/>
        <w:gridCol w:w="73"/>
        <w:gridCol w:w="167"/>
        <w:gridCol w:w="241"/>
        <w:gridCol w:w="12"/>
        <w:gridCol w:w="368"/>
        <w:gridCol w:w="28"/>
        <w:gridCol w:w="96"/>
        <w:gridCol w:w="313"/>
        <w:gridCol w:w="179"/>
        <w:gridCol w:w="229"/>
        <w:gridCol w:w="264"/>
        <w:gridCol w:w="145"/>
        <w:gridCol w:w="347"/>
        <w:gridCol w:w="61"/>
        <w:gridCol w:w="410"/>
      </w:tblGrid>
      <w:tr w:rsidR="00D05F9A" w:rsidRPr="00D05F9A" w:rsidTr="00F12A5C">
        <w:trPr>
          <w:gridBefore w:val="26"/>
          <w:wBefore w:w="7836" w:type="dxa"/>
          <w:trHeight w:val="243"/>
          <w:jc w:val="center"/>
        </w:trPr>
        <w:tc>
          <w:tcPr>
            <w:tcW w:w="207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F12A5C">
        <w:trPr>
          <w:gridBefore w:val="26"/>
          <w:wBefore w:w="7836" w:type="dxa"/>
          <w:trHeight w:val="296"/>
          <w:jc w:val="center"/>
        </w:trPr>
        <w:tc>
          <w:tcPr>
            <w:tcW w:w="207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1D1638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6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D1638" w:rsidRPr="00D05F9A" w:rsidRDefault="001D163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8" w:rsidRPr="00D05F9A" w:rsidRDefault="001D163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8" w:rsidRPr="00D05F9A" w:rsidRDefault="001D163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8" w:rsidRPr="00D05F9A" w:rsidRDefault="001D163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8" w:rsidRPr="00D05F9A" w:rsidRDefault="001D163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8" w:rsidRPr="00D05F9A" w:rsidRDefault="001D163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8" w:rsidRPr="00D05F9A" w:rsidRDefault="001D163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8" w:rsidRPr="00D05F9A" w:rsidRDefault="001D163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8" w:rsidRPr="00D05F9A" w:rsidRDefault="001D163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8" w:rsidRPr="00D05F9A" w:rsidRDefault="001D163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638" w:rsidRPr="00D05F9A" w:rsidRDefault="001D1638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6" w:type="dxa"/>
            <w:gridSpan w:val="1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6" w:type="dxa"/>
            <w:gridSpan w:val="12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9B16F5" w:rsidRPr="00D05F9A" w:rsidTr="00C06B0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6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6F5" w:rsidRPr="00D05F9A" w:rsidRDefault="009B16F5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F5" w:rsidRPr="009B16F5" w:rsidRDefault="009B16F5" w:rsidP="009B16F5">
            <w:pPr>
              <w:widowControl/>
              <w:jc w:val="center"/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</w:tr>
      <w:tr w:rsidR="009B16F5" w:rsidRPr="00D05F9A" w:rsidTr="0046458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6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F5" w:rsidRPr="00D05F9A" w:rsidRDefault="009B16F5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0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6F5" w:rsidRPr="009B16F5" w:rsidRDefault="009B16F5" w:rsidP="009B16F5">
            <w:pPr>
              <w:widowControl/>
              <w:ind w:firstLineChars="1000" w:firstLine="2100"/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　年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</w:tr>
      <w:tr w:rsidR="00D05F9A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F06428" w:rsidP="001D163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1D1638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0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4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693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103" w:type="dxa"/>
            <w:gridSpan w:val="25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904EE7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8"/>
          <w:jc w:val="center"/>
        </w:trPr>
        <w:tc>
          <w:tcPr>
            <w:tcW w:w="4805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4EE7" w:rsidRPr="006B759D" w:rsidRDefault="00904EE7" w:rsidP="00904EE7">
            <w:pPr>
              <w:overflowPunct w:val="0"/>
              <w:autoSpaceDE w:val="0"/>
              <w:autoSpaceDN w:val="0"/>
              <w:ind w:right="840" w:firstLineChars="100" w:firstLine="200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6B759D">
              <w:rPr>
                <w:rFonts w:asciiTheme="minorEastAsia" w:hAnsiTheme="minorEastAsia" w:cs="Times New Roman" w:hint="eastAsia"/>
                <w:sz w:val="20"/>
                <w:szCs w:val="24"/>
              </w:rPr>
              <w:t>居宅介護支援事業所番号</w:t>
            </w:r>
          </w:p>
        </w:tc>
        <w:tc>
          <w:tcPr>
            <w:tcW w:w="5103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EE7" w:rsidRPr="00D05F9A" w:rsidRDefault="00904EE7" w:rsidP="00904EE7">
            <w:pPr>
              <w:wordWrap w:val="0"/>
              <w:overflowPunct w:val="0"/>
              <w:autoSpaceDE w:val="0"/>
              <w:autoSpaceDN w:val="0"/>
              <w:ind w:right="840" w:firstLineChars="400" w:firstLine="84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sz w:val="21"/>
                <w:szCs w:val="21"/>
              </w:rPr>
              <w:t>サービス開始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（変更）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年月日　　</w:t>
            </w:r>
          </w:p>
        </w:tc>
      </w:tr>
      <w:tr w:rsidR="006B759D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97"/>
          <w:jc w:val="center"/>
        </w:trPr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D" w:rsidRPr="000F7D96" w:rsidRDefault="006B759D" w:rsidP="000F7D96">
            <w:pPr>
              <w:wordWrap w:val="0"/>
              <w:overflowPunct w:val="0"/>
              <w:autoSpaceDE w:val="0"/>
              <w:autoSpaceDN w:val="0"/>
              <w:ind w:right="840" w:firstLineChars="100" w:firstLine="24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D" w:rsidRPr="000F7D96" w:rsidRDefault="006B759D" w:rsidP="000F7D96">
            <w:pPr>
              <w:wordWrap w:val="0"/>
              <w:overflowPunct w:val="0"/>
              <w:autoSpaceDE w:val="0"/>
              <w:autoSpaceDN w:val="0"/>
              <w:ind w:right="840" w:firstLineChars="100" w:firstLine="24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D" w:rsidRPr="000F7D96" w:rsidRDefault="006B759D" w:rsidP="000F7D96">
            <w:pPr>
              <w:wordWrap w:val="0"/>
              <w:overflowPunct w:val="0"/>
              <w:autoSpaceDE w:val="0"/>
              <w:autoSpaceDN w:val="0"/>
              <w:ind w:right="840" w:firstLineChars="100" w:firstLine="24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D" w:rsidRPr="000F7D96" w:rsidRDefault="006B759D" w:rsidP="000F7D96">
            <w:pPr>
              <w:wordWrap w:val="0"/>
              <w:overflowPunct w:val="0"/>
              <w:autoSpaceDE w:val="0"/>
              <w:autoSpaceDN w:val="0"/>
              <w:ind w:right="840" w:firstLineChars="100" w:firstLine="24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D" w:rsidRPr="000F7D96" w:rsidRDefault="006B759D" w:rsidP="000F7D96">
            <w:pPr>
              <w:wordWrap w:val="0"/>
              <w:overflowPunct w:val="0"/>
              <w:autoSpaceDE w:val="0"/>
              <w:autoSpaceDN w:val="0"/>
              <w:ind w:right="840" w:firstLineChars="100" w:firstLine="24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D" w:rsidRPr="000F7D96" w:rsidRDefault="006B759D" w:rsidP="000F7D96">
            <w:pPr>
              <w:wordWrap w:val="0"/>
              <w:overflowPunct w:val="0"/>
              <w:autoSpaceDE w:val="0"/>
              <w:autoSpaceDN w:val="0"/>
              <w:ind w:right="840" w:firstLineChars="100" w:firstLine="24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D" w:rsidRPr="000F7D96" w:rsidRDefault="006B759D" w:rsidP="000F7D96">
            <w:pPr>
              <w:wordWrap w:val="0"/>
              <w:overflowPunct w:val="0"/>
              <w:autoSpaceDE w:val="0"/>
              <w:autoSpaceDN w:val="0"/>
              <w:ind w:right="840" w:firstLineChars="100" w:firstLine="24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D" w:rsidRPr="000F7D96" w:rsidRDefault="006B759D" w:rsidP="000F7D96">
            <w:pPr>
              <w:wordWrap w:val="0"/>
              <w:overflowPunct w:val="0"/>
              <w:autoSpaceDE w:val="0"/>
              <w:autoSpaceDN w:val="0"/>
              <w:ind w:right="840" w:firstLineChars="100" w:firstLine="24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D" w:rsidRPr="000F7D96" w:rsidRDefault="006B759D" w:rsidP="000F7D96">
            <w:pPr>
              <w:wordWrap w:val="0"/>
              <w:overflowPunct w:val="0"/>
              <w:autoSpaceDE w:val="0"/>
              <w:autoSpaceDN w:val="0"/>
              <w:ind w:right="840" w:firstLineChars="100" w:firstLine="24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4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D" w:rsidRPr="000F7D96" w:rsidRDefault="006B759D" w:rsidP="000F7D96">
            <w:pPr>
              <w:wordWrap w:val="0"/>
              <w:overflowPunct w:val="0"/>
              <w:autoSpaceDE w:val="0"/>
              <w:autoSpaceDN w:val="0"/>
              <w:ind w:right="840" w:firstLineChars="100" w:firstLine="240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5103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9D" w:rsidRDefault="006B759D" w:rsidP="00904EE7">
            <w:pPr>
              <w:wordWrap w:val="0"/>
              <w:overflowPunct w:val="0"/>
              <w:autoSpaceDE w:val="0"/>
              <w:autoSpaceDN w:val="0"/>
              <w:ind w:right="840" w:firstLineChars="200" w:firstLine="42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05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103" w:type="dxa"/>
            <w:gridSpan w:val="25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6428" w:rsidRPr="00D05F9A" w:rsidRDefault="00F06428" w:rsidP="00904EE7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</w:t>
            </w:r>
            <w:r w:rsidR="00904EE7">
              <w:rPr>
                <w:rFonts w:asciiTheme="minorEastAsia" w:hAnsiTheme="minorEastAsia" w:cs="Times New Roman" w:hint="eastAsia"/>
                <w:sz w:val="21"/>
                <w:szCs w:val="21"/>
              </w:rPr>
              <w:t>い</w:t>
            </w:r>
          </w:p>
        </w:tc>
      </w:tr>
      <w:tr w:rsidR="00D05F9A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904EE7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</w:t>
            </w:r>
          </w:p>
        </w:tc>
      </w:tr>
      <w:tr w:rsidR="00D05F9A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E7B8F" w:rsidRPr="00D05F9A" w:rsidRDefault="000F7D96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上富田町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012BEC" w:rsidRPr="00D05F9A" w:rsidRDefault="00A6488A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9B16F5">
              <w:rPr>
                <w:rFonts w:asciiTheme="minorEastAsia" w:hAnsiTheme="minorEastAsia" w:cs="Times New Roman" w:hint="eastAsia"/>
                <w:sz w:val="21"/>
                <w:szCs w:val="21"/>
              </w:rPr>
              <w:t>令和</w:t>
            </w:r>
            <w:r>
              <w:rPr>
                <w:rFonts w:asciiTheme="minorEastAsia" w:hAnsiTheme="minorEastAsia" w:cs="Times New Roman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D05F9A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130"/>
          <w:jc w:val="center"/>
        </w:trPr>
        <w:tc>
          <w:tcPr>
            <w:tcW w:w="16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24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</w:p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0F7D96" w:rsidRPr="00D05F9A" w:rsidRDefault="00BE7B8F" w:rsidP="006B759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名　　　　　　　　　　　　　　</w:t>
            </w:r>
          </w:p>
        </w:tc>
        <w:tc>
          <w:tcPr>
            <w:tcW w:w="3969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9D" w:rsidRDefault="00BE7B8F" w:rsidP="006B759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電話番号</w:t>
            </w:r>
          </w:p>
          <w:p w:rsidR="00BE7B8F" w:rsidRPr="00D05F9A" w:rsidRDefault="006B759D" w:rsidP="006B759D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904EE7" w:rsidRPr="00D05F9A" w:rsidTr="00F12A5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45"/>
          <w:jc w:val="center"/>
        </w:trPr>
        <w:tc>
          <w:tcPr>
            <w:tcW w:w="990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E7" w:rsidRDefault="001D1638" w:rsidP="00904EE7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居宅</w:t>
            </w:r>
            <w:r w:rsidR="009B16F5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サービス計画の作成を依頼（変更）する居宅介護支援事業者</w:t>
            </w:r>
            <w:r w:rsidR="00904EE7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が居宅介護支援の提供に当たり、被保険者の状況を把握する必要がある時は、要介護認定</w:t>
            </w:r>
            <w:r w:rsidR="006B759D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・</w:t>
            </w:r>
            <w:r w:rsidR="00904EE7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要支援認定に係る調査内容、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介護認定審査会による判定結果・意見及び主治医意見書を当該居宅介護</w:t>
            </w:r>
            <w:r w:rsidR="009B16F5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支援事業者</w:t>
            </w:r>
            <w:r w:rsidR="00904EE7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に必要な範囲で提示することに同意します。</w:t>
            </w:r>
          </w:p>
          <w:p w:rsidR="006B759D" w:rsidRPr="006B759D" w:rsidRDefault="00904EE7" w:rsidP="00904EE7">
            <w:pPr>
              <w:widowControl/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  <w:u w:val="single"/>
              </w:rPr>
            </w:pP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　　　　　　　　　　　</w:t>
            </w:r>
            <w:r>
              <w:rPr>
                <w:rFonts w:asciiTheme="minorEastAsia" w:hAnsiTheme="minorEastAsia" w:cs="Times New Roman" w:hint="eastAsia"/>
                <w:noProof/>
                <w:sz w:val="21"/>
                <w:szCs w:val="21"/>
                <w:u w:val="single"/>
              </w:rPr>
              <w:t xml:space="preserve">　令和　　年　　　月　　　日　氏名　　　　　　　　　　　　　　　　　　</w:t>
            </w:r>
          </w:p>
        </w:tc>
      </w:tr>
    </w:tbl>
    <w:p w:rsidR="001D1638" w:rsidRDefault="00BE7B8F" w:rsidP="001D1638">
      <w:pPr>
        <w:wordWrap w:val="0"/>
        <w:overflowPunct w:val="0"/>
        <w:autoSpaceDE w:val="0"/>
        <w:autoSpaceDN w:val="0"/>
        <w:spacing w:line="0" w:lineRule="atLeast"/>
        <w:ind w:left="1200" w:rightChars="-135" w:right="-324" w:hangingChars="600" w:hanging="12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</w:t>
      </w:r>
      <w:r w:rsidR="001D1638">
        <w:rPr>
          <w:rFonts w:asciiTheme="minorEastAsia" w:hAnsiTheme="minorEastAsia" w:cs="Times New Roman" w:hint="eastAsia"/>
          <w:sz w:val="20"/>
          <w:szCs w:val="20"/>
        </w:rPr>
        <w:t>又は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1D1638">
        <w:rPr>
          <w:rFonts w:asciiTheme="minorEastAsia" w:hAnsiTheme="minorEastAsia" w:cs="Times New Roman" w:hint="eastAsia"/>
          <w:sz w:val="20"/>
          <w:szCs w:val="20"/>
        </w:rPr>
        <w:t>居宅介護支援</w:t>
      </w:r>
    </w:p>
    <w:p w:rsidR="00BE7B8F" w:rsidRPr="00D05F9A" w:rsidRDefault="00012BEC" w:rsidP="001D1638">
      <w:pPr>
        <w:wordWrap w:val="0"/>
        <w:overflowPunct w:val="0"/>
        <w:autoSpaceDE w:val="0"/>
        <w:autoSpaceDN w:val="0"/>
        <w:spacing w:line="0" w:lineRule="atLeast"/>
        <w:ind w:leftChars="500" w:left="1400" w:rightChars="-135" w:right="-324" w:hangingChars="100" w:hanging="2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決まり次第速やかに</w:t>
      </w:r>
      <w:r w:rsidR="000F7D96">
        <w:rPr>
          <w:rFonts w:asciiTheme="minorEastAsia" w:hAnsiTheme="minorEastAsia" w:cs="Times New Roman" w:hint="eastAsia"/>
          <w:sz w:val="20"/>
          <w:szCs w:val="20"/>
        </w:rPr>
        <w:t>上富田町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1D1638" w:rsidRDefault="00BE7B8F" w:rsidP="001D1638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  <w:r w:rsidR="000F7D96">
        <w:rPr>
          <w:rFonts w:asciiTheme="minorEastAsia" w:hAnsiTheme="minorEastAsia" w:cs="Times New Roman" w:hint="eastAsia"/>
          <w:sz w:val="20"/>
          <w:szCs w:val="20"/>
        </w:rPr>
        <w:t>うえ、必ず</w:t>
      </w:r>
    </w:p>
    <w:p w:rsidR="001D1638" w:rsidRDefault="000F7D96" w:rsidP="004666DC">
      <w:pPr>
        <w:wordWrap w:val="0"/>
        <w:overflowPunct w:val="0"/>
        <w:autoSpaceDE w:val="0"/>
        <w:autoSpaceDN w:val="0"/>
        <w:spacing w:line="0" w:lineRule="atLeast"/>
        <w:ind w:rightChars="-135" w:right="-324" w:firstLineChars="600" w:firstLine="12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上富田町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負担</w:t>
      </w:r>
    </w:p>
    <w:p w:rsidR="00BE7B8F" w:rsidRDefault="00BE7B8F" w:rsidP="004666DC">
      <w:pPr>
        <w:wordWrap w:val="0"/>
        <w:overflowPunct w:val="0"/>
        <w:autoSpaceDE w:val="0"/>
        <w:autoSpaceDN w:val="0"/>
        <w:spacing w:line="0" w:lineRule="atLeast"/>
        <w:ind w:rightChars="-135" w:right="-324" w:firstLineChars="600" w:firstLine="12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していただくことがあります。</w:t>
      </w:r>
    </w:p>
    <w:tbl>
      <w:tblPr>
        <w:tblW w:w="990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2"/>
        <w:gridCol w:w="2835"/>
        <w:gridCol w:w="439"/>
        <w:gridCol w:w="439"/>
        <w:gridCol w:w="440"/>
        <w:gridCol w:w="439"/>
        <w:gridCol w:w="440"/>
        <w:gridCol w:w="439"/>
        <w:gridCol w:w="439"/>
        <w:gridCol w:w="440"/>
        <w:gridCol w:w="439"/>
        <w:gridCol w:w="440"/>
        <w:gridCol w:w="417"/>
      </w:tblGrid>
      <w:tr w:rsidR="00904EE7" w:rsidRPr="00D05F9A" w:rsidTr="00F12A5C">
        <w:trPr>
          <w:trHeight w:val="477"/>
          <w:jc w:val="center"/>
        </w:trPr>
        <w:tc>
          <w:tcPr>
            <w:tcW w:w="2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EE7" w:rsidRPr="00D05F9A" w:rsidRDefault="00904EE7" w:rsidP="005642FD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保険者確認欄</w:t>
            </w:r>
          </w:p>
        </w:tc>
        <w:tc>
          <w:tcPr>
            <w:tcW w:w="764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4EE7" w:rsidRPr="00D05F9A" w:rsidRDefault="00904EE7" w:rsidP="005642FD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904EE7" w:rsidRPr="00D05F9A" w:rsidRDefault="00904EE7" w:rsidP="005642FD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居宅介護支援事業者事業所番号　</w:t>
            </w:r>
          </w:p>
        </w:tc>
      </w:tr>
      <w:tr w:rsidR="00904EE7" w:rsidRPr="00D05F9A" w:rsidTr="00F12A5C">
        <w:trPr>
          <w:trHeight w:val="418"/>
          <w:jc w:val="center"/>
        </w:trPr>
        <w:tc>
          <w:tcPr>
            <w:tcW w:w="2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E7" w:rsidRPr="00D05F9A" w:rsidRDefault="00904EE7" w:rsidP="005642FD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E7" w:rsidRPr="00D05F9A" w:rsidRDefault="00904EE7" w:rsidP="005642FD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04EE7" w:rsidRPr="00D05F9A" w:rsidRDefault="00904EE7" w:rsidP="005642FD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04EE7" w:rsidRPr="00D05F9A" w:rsidRDefault="00904EE7" w:rsidP="005642FD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04EE7" w:rsidRPr="00D05F9A" w:rsidRDefault="00904EE7" w:rsidP="005642FD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04EE7" w:rsidRPr="00D05F9A" w:rsidRDefault="00904EE7" w:rsidP="005642FD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04EE7" w:rsidRPr="00D05F9A" w:rsidRDefault="00904EE7" w:rsidP="005642FD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04EE7" w:rsidRPr="00D05F9A" w:rsidRDefault="00904EE7" w:rsidP="005642FD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04EE7" w:rsidRPr="00D05F9A" w:rsidRDefault="00904EE7" w:rsidP="005642FD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04EE7" w:rsidRPr="00D05F9A" w:rsidRDefault="00904EE7" w:rsidP="005642FD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04EE7" w:rsidRPr="00D05F9A" w:rsidRDefault="00904EE7" w:rsidP="005642FD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E7" w:rsidRPr="00D05F9A" w:rsidRDefault="00904EE7" w:rsidP="005642FD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EE7" w:rsidRPr="00D05F9A" w:rsidRDefault="00904EE7" w:rsidP="005642FD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904EE7" w:rsidRPr="00904EE7" w:rsidRDefault="00904EE7" w:rsidP="004666DC">
      <w:pPr>
        <w:wordWrap w:val="0"/>
        <w:overflowPunct w:val="0"/>
        <w:autoSpaceDE w:val="0"/>
        <w:autoSpaceDN w:val="0"/>
        <w:spacing w:line="0" w:lineRule="atLeast"/>
        <w:ind w:rightChars="-135" w:right="-324" w:firstLineChars="600" w:firstLine="1200"/>
        <w:rPr>
          <w:rFonts w:asciiTheme="minorEastAsia" w:hAnsiTheme="minorEastAsia" w:cs="Times New Roman"/>
          <w:sz w:val="20"/>
          <w:szCs w:val="20"/>
        </w:rPr>
      </w:pPr>
    </w:p>
    <w:sectPr w:rsidR="00904EE7" w:rsidRPr="00904EE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9E" w:rsidRDefault="008D1A9E" w:rsidP="008D7095">
      <w:r>
        <w:separator/>
      </w:r>
    </w:p>
  </w:endnote>
  <w:endnote w:type="continuationSeparator" w:id="0">
    <w:p w:rsidR="008D1A9E" w:rsidRDefault="008D1A9E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9E" w:rsidRDefault="008D1A9E" w:rsidP="008D7095">
      <w:r>
        <w:separator/>
      </w:r>
    </w:p>
  </w:footnote>
  <w:footnote w:type="continuationSeparator" w:id="0">
    <w:p w:rsidR="008D1A9E" w:rsidRDefault="008D1A9E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0F7D96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638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6DC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28B4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B759D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0262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1A9E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4EE7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6F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3A2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6488A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2A5C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65F45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56AE4F"/>
  <w15:docId w15:val="{EB923F75-E657-444F-A0B1-5B46277D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88C13-04ED-4406-B0B6-25BDD8BA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稲本 隆志</cp:lastModifiedBy>
  <cp:revision>11</cp:revision>
  <cp:lastPrinted>2022-12-15T00:41:00Z</cp:lastPrinted>
  <dcterms:created xsi:type="dcterms:W3CDTF">2016-01-04T02:37:00Z</dcterms:created>
  <dcterms:modified xsi:type="dcterms:W3CDTF">2022-12-15T23:54:00Z</dcterms:modified>
</cp:coreProperties>
</file>